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12062"/>
            <wp:effectExtent l="0" t="0" r="3175" b="0"/>
            <wp:docPr id="2" name="Рисунок 2" descr="C:\Users\Tortik153\Desktop\CCF25042021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tik153\Desktop\CCF25042021_0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результаты:</w:t>
      </w: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 xml:space="preserve">      Личностными результатами</w:t>
      </w:r>
      <w:r w:rsidRPr="009407D1">
        <w:rPr>
          <w:rFonts w:ascii="Times New Roman" w:hAnsi="Times New Roman" w:cs="Times New Roman"/>
          <w:sz w:val="24"/>
          <w:szCs w:val="24"/>
        </w:rPr>
        <w:t xml:space="preserve"> изучения английского языка являются: </w:t>
      </w:r>
    </w:p>
    <w:p w:rsidR="009407D1" w:rsidRPr="009407D1" w:rsidRDefault="009407D1" w:rsidP="009407D1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общее представление как о многоязычном и поликультурном сообществе; осознанием себя гражданином своей страны, осознание языка, в том числе английского, как основного средства общения между людьми;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07D1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9407D1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9407D1">
        <w:rPr>
          <w:rFonts w:ascii="Times New Roman" w:hAnsi="Times New Roman" w:cs="Times New Roman"/>
          <w:sz w:val="24"/>
          <w:szCs w:val="24"/>
        </w:rPr>
        <w:t xml:space="preserve"> изучения английского языка являются:</w:t>
      </w:r>
    </w:p>
    <w:p w:rsidR="009407D1" w:rsidRPr="009407D1" w:rsidRDefault="009407D1" w:rsidP="009407D1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9407D1" w:rsidRPr="009407D1" w:rsidRDefault="009407D1" w:rsidP="009407D1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9407D1" w:rsidRPr="009407D1" w:rsidRDefault="009407D1" w:rsidP="009407D1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9407D1" w:rsidRPr="009407D1" w:rsidRDefault="009407D1" w:rsidP="009407D1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английского языка;</w:t>
      </w:r>
    </w:p>
    <w:p w:rsidR="009407D1" w:rsidRPr="009407D1" w:rsidRDefault="009407D1" w:rsidP="009407D1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овладение умением координированной работы с разными компонентами учебно-методического комплекта (учебником, аудиодисками и т.д.).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9407D1">
        <w:rPr>
          <w:rFonts w:ascii="Times New Roman" w:hAnsi="Times New Roman" w:cs="Times New Roman"/>
          <w:sz w:val="24"/>
          <w:szCs w:val="24"/>
        </w:rPr>
        <w:t xml:space="preserve"> изучения английского языка являются: </w:t>
      </w:r>
    </w:p>
    <w:p w:rsidR="009407D1" w:rsidRPr="009407D1" w:rsidRDefault="009407D1" w:rsidP="009407D1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овладение начальными представлениями о нормах английского языка (фонетических, лексических, грамматических); умение находить и сравнивать такие языковые единицы, как звук, буква, слово.</w:t>
      </w:r>
    </w:p>
    <w:p w:rsidR="009407D1" w:rsidRPr="009407D1" w:rsidRDefault="009407D1" w:rsidP="009407D1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9407D1">
        <w:rPr>
          <w:rFonts w:ascii="Times New Roman" w:hAnsi="Times New Roman" w:cs="Times New Roman"/>
          <w:sz w:val="24"/>
          <w:szCs w:val="24"/>
        </w:rPr>
        <w:t xml:space="preserve"> изучения иностранного языка являются: </w:t>
      </w:r>
    </w:p>
    <w:p w:rsidR="009407D1" w:rsidRPr="009407D1" w:rsidRDefault="009407D1" w:rsidP="009407D1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общее представление о мире как многоязычном и поликультурном сообществе; осознание себя гражданином своей страны; осознание языка, в том числе иностранного как основного средства общения между людьми;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07D1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9407D1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9407D1">
        <w:rPr>
          <w:rFonts w:ascii="Times New Roman" w:hAnsi="Times New Roman" w:cs="Times New Roman"/>
          <w:sz w:val="24"/>
          <w:szCs w:val="24"/>
        </w:rPr>
        <w:t xml:space="preserve"> изучения иностранного языка являются:</w:t>
      </w:r>
    </w:p>
    <w:p w:rsidR="009407D1" w:rsidRPr="009407D1" w:rsidRDefault="009407D1" w:rsidP="009407D1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9407D1" w:rsidRPr="009407D1" w:rsidRDefault="009407D1" w:rsidP="009407D1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lastRenderedPageBreak/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9407D1" w:rsidRPr="009407D1" w:rsidRDefault="009407D1" w:rsidP="009407D1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9407D1" w:rsidRPr="009407D1" w:rsidRDefault="009407D1" w:rsidP="009407D1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9407D1" w:rsidRPr="009407D1" w:rsidRDefault="009407D1" w:rsidP="009407D1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овладение умением координированной работы с разными компонентами учебно-методического комплекта (учебником, аудиодиском и т.д.)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Предметными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В коммуникативной сфере (т.е., во владении иностранным языком как средством общения)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Речевая компетенция в следующих видах речевой деятельности: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говорении:</w:t>
      </w:r>
    </w:p>
    <w:p w:rsidR="009407D1" w:rsidRPr="009407D1" w:rsidRDefault="009407D1" w:rsidP="009407D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общения; диалог-расспрос (вопрос-ответ) и диалог - побуждение к действию;</w:t>
      </w:r>
    </w:p>
    <w:p w:rsidR="009407D1" w:rsidRPr="009407D1" w:rsidRDefault="009407D1" w:rsidP="009407D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о себе, семьей друге; описывать предмет, картинку; кратко охарактеризовать персонаж;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07D1">
        <w:rPr>
          <w:rFonts w:ascii="Times New Roman" w:hAnsi="Times New Roman" w:cs="Times New Roman"/>
          <w:b/>
          <w:sz w:val="24"/>
          <w:szCs w:val="24"/>
        </w:rPr>
        <w:t>аудировании</w:t>
      </w:r>
      <w:proofErr w:type="spellEnd"/>
      <w:r w:rsidRPr="009407D1">
        <w:rPr>
          <w:rFonts w:ascii="Times New Roman" w:hAnsi="Times New Roman" w:cs="Times New Roman"/>
          <w:b/>
          <w:sz w:val="24"/>
          <w:szCs w:val="24"/>
        </w:rPr>
        <w:t>:</w:t>
      </w:r>
    </w:p>
    <w:p w:rsidR="009407D1" w:rsidRPr="009407D1" w:rsidRDefault="009407D1" w:rsidP="009407D1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одноклассников; основное содержание небольших, доступных текстов в аудиозаписи, построенных на изученном языковом материале;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чтении:</w:t>
      </w:r>
    </w:p>
    <w:p w:rsidR="009407D1" w:rsidRPr="009407D1" w:rsidRDefault="009407D1" w:rsidP="009407D1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читать вслух небольшие тексты, построенные на изучен ном языковом материале, соблюдая правила чтения и нужную интонацию;</w:t>
      </w:r>
    </w:p>
    <w:p w:rsidR="009407D1" w:rsidRPr="009407D1" w:rsidRDefault="009407D1" w:rsidP="009407D1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письменной речи:</w:t>
      </w:r>
    </w:p>
    <w:p w:rsidR="009407D1" w:rsidRPr="009407D1" w:rsidRDefault="009407D1" w:rsidP="009407D1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владеть техникой письма;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писать с опорой на образец поздравление с праздником и короткое личное письмо.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языковая компетенция (владение языковыми средствами):</w:t>
      </w:r>
    </w:p>
    <w:p w:rsidR="009407D1" w:rsidRPr="009407D1" w:rsidRDefault="009407D1" w:rsidP="009407D1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иностранного языка;</w:t>
      </w:r>
    </w:p>
    <w:p w:rsidR="009407D1" w:rsidRPr="009407D1" w:rsidRDefault="009407D1" w:rsidP="009407D1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соблюдение правильного ударения в словах и фразах;</w:t>
      </w:r>
    </w:p>
    <w:p w:rsidR="009407D1" w:rsidRPr="009407D1" w:rsidRDefault="009407D1" w:rsidP="009407D1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соблюдение особенностей интонации основных типов предложений;</w:t>
      </w:r>
    </w:p>
    <w:p w:rsidR="009407D1" w:rsidRPr="009407D1" w:rsidRDefault="009407D1" w:rsidP="009407D1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применение основных, правил чтения и орфографии, изученных в курсе начальной школы;</w:t>
      </w:r>
    </w:p>
    <w:p w:rsidR="009407D1" w:rsidRPr="009407D1" w:rsidRDefault="009407D1" w:rsidP="009407D1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lastRenderedPageBreak/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социокультурная осведомленность:</w:t>
      </w:r>
    </w:p>
    <w:p w:rsidR="009407D1" w:rsidRPr="009407D1" w:rsidRDefault="009407D1" w:rsidP="009407D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знание названий стран изучаемого языка, некоторых литературных персонажей известных детских, произведений, сюжетов некоторых популярных сказок, написанных,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в познавательной сфере;</w:t>
      </w:r>
    </w:p>
    <w:p w:rsidR="009407D1" w:rsidRPr="009407D1" w:rsidRDefault="009407D1" w:rsidP="009407D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9407D1" w:rsidRPr="009407D1" w:rsidRDefault="009407D1" w:rsidP="009407D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упражнении и составлении собственных высказываний в пределах тематики начальной школы;</w:t>
      </w:r>
    </w:p>
    <w:p w:rsidR="009407D1" w:rsidRPr="009407D1" w:rsidRDefault="009407D1" w:rsidP="009407D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совершенствование приемов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9407D1" w:rsidRPr="009407D1" w:rsidRDefault="009407D1" w:rsidP="009407D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умение пользоваться справочным материалом, представленным в доступном данному возрасту виде (правила, таблицы);</w:t>
      </w:r>
    </w:p>
    <w:p w:rsidR="009407D1" w:rsidRPr="009407D1" w:rsidRDefault="009407D1" w:rsidP="009407D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в ценностно-ориентационной сфере:</w:t>
      </w:r>
    </w:p>
    <w:p w:rsidR="009407D1" w:rsidRPr="009407D1" w:rsidRDefault="009407D1" w:rsidP="009407D1">
      <w:pPr>
        <w:numPr>
          <w:ilvl w:val="0"/>
          <w:numId w:val="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представление об изучаемом иностранном языке как средстве выражения мыслей, чувств, эмоций;</w:t>
      </w:r>
    </w:p>
    <w:p w:rsidR="009407D1" w:rsidRPr="009407D1" w:rsidRDefault="009407D1" w:rsidP="009407D1">
      <w:pPr>
        <w:numPr>
          <w:ilvl w:val="0"/>
          <w:numId w:val="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</w:t>
      </w:r>
    </w:p>
    <w:p w:rsidR="009407D1" w:rsidRPr="009407D1" w:rsidRDefault="009407D1" w:rsidP="009407D1">
      <w:pPr>
        <w:numPr>
          <w:ilvl w:val="0"/>
          <w:numId w:val="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туристических, поездках.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в эстетической сфере:</w:t>
      </w:r>
    </w:p>
    <w:p w:rsidR="009407D1" w:rsidRPr="009407D1" w:rsidRDefault="009407D1" w:rsidP="009407D1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9407D1" w:rsidRPr="009407D1" w:rsidRDefault="009407D1" w:rsidP="009407D1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в трудовой сфере:</w:t>
      </w:r>
    </w:p>
    <w:p w:rsidR="009407D1" w:rsidRPr="009407D1" w:rsidRDefault="009407D1" w:rsidP="009407D1">
      <w:pPr>
        <w:numPr>
          <w:ilvl w:val="0"/>
          <w:numId w:val="10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умение следовать намеченному плану в своем учебном труде.</w:t>
      </w:r>
    </w:p>
    <w:p w:rsidR="009407D1" w:rsidRPr="009407D1" w:rsidRDefault="009407D1" w:rsidP="009407D1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Основным объектом оценки личностных результатов служит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 включаемых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вследующие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три основные блока: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самоопределение —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внутренней позиции обучающегося — принятие и освоение новой социальной роли обучающегося;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lastRenderedPageBreak/>
        <w:t>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07D1">
        <w:rPr>
          <w:rFonts w:ascii="Times New Roman" w:hAnsi="Times New Roman" w:cs="Times New Roman"/>
          <w:sz w:val="24"/>
          <w:szCs w:val="24"/>
        </w:rPr>
        <w:t>смыслоообразование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«незнания», и стремления к преодолению этого разрыва;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морально-этическая ориентация — знание основных моральных норм и ориентация на их выполнение на основе понимания их социальной необходимости.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 xml:space="preserve">Основным объектом оценки </w:t>
      </w:r>
      <w:proofErr w:type="spellStart"/>
      <w:r w:rsidRPr="009407D1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9407D1">
        <w:rPr>
          <w:rFonts w:ascii="Times New Roman" w:hAnsi="Times New Roman" w:cs="Times New Roman"/>
          <w:b/>
          <w:sz w:val="24"/>
          <w:szCs w:val="24"/>
        </w:rPr>
        <w:t xml:space="preserve"> результатов служит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у обучающегося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 своей познавательной деятельностью. К ним относятся:</w:t>
      </w:r>
    </w:p>
    <w:p w:rsidR="009407D1" w:rsidRPr="009407D1" w:rsidRDefault="009407D1" w:rsidP="009407D1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способность обучающегося принимать и сохранять учебную цель и задачи; самостоятельно преобразовывать практическую задачу в</w:t>
      </w:r>
    </w:p>
    <w:p w:rsidR="009407D1" w:rsidRPr="009407D1" w:rsidRDefault="009407D1" w:rsidP="009407D1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познавательную, умение планировать собственную деятельность в соответствии с поставленной задачей и условиями её реализации и искать средства</w:t>
      </w:r>
    </w:p>
    <w:p w:rsidR="009407D1" w:rsidRPr="009407D1" w:rsidRDefault="009407D1" w:rsidP="009407D1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её осуществления; умение контролировать и оценивать свои действия, вносить коррективы в их выполнение на основе оценки и учёта характера</w:t>
      </w:r>
    </w:p>
    <w:p w:rsidR="009407D1" w:rsidRPr="009407D1" w:rsidRDefault="009407D1" w:rsidP="009407D1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ошибок, проявлять инициативу и самостоятельность в обучении;</w:t>
      </w:r>
    </w:p>
    <w:p w:rsidR="009407D1" w:rsidRPr="009407D1" w:rsidRDefault="009407D1" w:rsidP="009407D1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9407D1" w:rsidRPr="009407D1" w:rsidRDefault="009407D1" w:rsidP="009407D1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умение использовать знаково-символические средства для создания моделей изучаемых объектов и процессов, схем решения учебно-</w:t>
      </w:r>
    </w:p>
    <w:p w:rsidR="009407D1" w:rsidRPr="009407D1" w:rsidRDefault="009407D1" w:rsidP="009407D1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познавательных и практических задач;</w:t>
      </w:r>
    </w:p>
    <w:p w:rsidR="009407D1" w:rsidRPr="009407D1" w:rsidRDefault="009407D1" w:rsidP="009407D1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способность к осуществлению логических операций сравнения, анализа, обобщения, классификации по родовидовым признакам, к</w:t>
      </w:r>
    </w:p>
    <w:p w:rsidR="009407D1" w:rsidRPr="009407D1" w:rsidRDefault="009407D1" w:rsidP="009407D1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установлению аналогий, отнесения к известным понятиям;</w:t>
      </w:r>
    </w:p>
    <w:p w:rsidR="009407D1" w:rsidRPr="009407D1" w:rsidRDefault="009407D1" w:rsidP="009407D1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Система предметных знаний</w:t>
      </w:r>
      <w:r w:rsidRPr="009407D1">
        <w:rPr>
          <w:rFonts w:ascii="Times New Roman" w:hAnsi="Times New Roman" w:cs="Times New Roman"/>
          <w:sz w:val="24"/>
          <w:szCs w:val="24"/>
        </w:rPr>
        <w:t xml:space="preserve"> — важнейшая составляющая предметных результатов. В ней можно выделить опорные знания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А. В коммуникативной сфере, т. е. во владении английским языком как средством общения.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Б. В познавательной сфере:</w:t>
      </w:r>
    </w:p>
    <w:p w:rsidR="009407D1" w:rsidRPr="009407D1" w:rsidRDefault="009407D1" w:rsidP="009407D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умение сравнивать языковые явления родного и английского языков на уровне отдельных звуков, букв, слов, словосочетаний,</w:t>
      </w:r>
    </w:p>
    <w:p w:rsidR="009407D1" w:rsidRPr="009407D1" w:rsidRDefault="009407D1" w:rsidP="009407D1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простых предложений;</w:t>
      </w:r>
    </w:p>
    <w:p w:rsidR="009407D1" w:rsidRPr="009407D1" w:rsidRDefault="009407D1" w:rsidP="009407D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lastRenderedPageBreak/>
        <w:t xml:space="preserve"> умение опознавать грамматические явления, отсутствующие в родном языке, например, артикли;</w:t>
      </w:r>
    </w:p>
    <w:p w:rsidR="009407D1" w:rsidRPr="009407D1" w:rsidRDefault="009407D1" w:rsidP="009407D1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умение систематизировать слова, например, по тематическому принципу;</w:t>
      </w:r>
    </w:p>
    <w:p w:rsidR="009407D1" w:rsidRPr="009407D1" w:rsidRDefault="009407D1" w:rsidP="009407D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умение пользоваться языковой догадкой, например, при опознавании интернационализмов;</w:t>
      </w:r>
    </w:p>
    <w:p w:rsidR="009407D1" w:rsidRPr="009407D1" w:rsidRDefault="009407D1" w:rsidP="009407D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совершенствование приёмов работы с текстом с опорой на умения, приобретённые на уроках родного языка (прогнозировать содержание текста по заголовку,</w:t>
      </w:r>
    </w:p>
    <w:p w:rsidR="009407D1" w:rsidRPr="009407D1" w:rsidRDefault="009407D1" w:rsidP="009407D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иллюстрациям и др.);</w:t>
      </w:r>
    </w:p>
    <w:p w:rsidR="009407D1" w:rsidRPr="009407D1" w:rsidRDefault="009407D1" w:rsidP="009407D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9407D1" w:rsidRPr="009407D1" w:rsidRDefault="009407D1" w:rsidP="009407D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умение пользоваться справочным материалом, представленным в виде таблиц, схем, правил;</w:t>
      </w:r>
    </w:p>
    <w:p w:rsidR="009407D1" w:rsidRPr="009407D1" w:rsidRDefault="009407D1" w:rsidP="009407D1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умение пользоваться двуязычным словарём учебника (в том числе транскрипцией), компьютерным словарём;</w:t>
      </w:r>
    </w:p>
    <w:p w:rsidR="009407D1" w:rsidRPr="009407D1" w:rsidRDefault="009407D1" w:rsidP="009407D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умение осуществлять самонаблюдение и самооценку в доступных младшему школьнику пределах.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В. В ценностно-ориентационной сфере:</w:t>
      </w:r>
    </w:p>
    <w:p w:rsidR="009407D1" w:rsidRPr="009407D1" w:rsidRDefault="009407D1" w:rsidP="009407D1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представление об английском языке как средстве выражения мыслей, чувств, эмоций;</w:t>
      </w:r>
    </w:p>
    <w:p w:rsidR="009407D1" w:rsidRPr="009407D1" w:rsidRDefault="009407D1" w:rsidP="009407D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Г. В эстетической сфере:</w:t>
      </w:r>
    </w:p>
    <w:p w:rsidR="009407D1" w:rsidRPr="009407D1" w:rsidRDefault="009407D1" w:rsidP="009407D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9407D1" w:rsidRPr="009407D1" w:rsidRDefault="009407D1" w:rsidP="009407D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Д. В трудовой сфере:</w:t>
      </w:r>
    </w:p>
    <w:p w:rsidR="009407D1" w:rsidRPr="009407D1" w:rsidRDefault="009407D1" w:rsidP="009407D1">
      <w:pPr>
        <w:numPr>
          <w:ilvl w:val="0"/>
          <w:numId w:val="13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умение следовать намеченному плану в своём учебном труде;</w:t>
      </w:r>
    </w:p>
    <w:p w:rsidR="009407D1" w:rsidRPr="009407D1" w:rsidRDefault="009407D1" w:rsidP="009407D1">
      <w:pPr>
        <w:numPr>
          <w:ilvl w:val="0"/>
          <w:numId w:val="13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умение вести словарь (словарную тетрадь).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6"/>
        <w:gridCol w:w="2974"/>
        <w:gridCol w:w="2942"/>
      </w:tblGrid>
      <w:tr w:rsidR="009407D1" w:rsidRPr="009407D1" w:rsidTr="006F160F"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9407D1" w:rsidRPr="009407D1" w:rsidTr="006F160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</w:tr>
      <w:tr w:rsidR="009407D1" w:rsidRPr="009407D1" w:rsidTr="006F160F">
        <w:trPr>
          <w:trHeight w:val="4667"/>
        </w:trPr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Коммуникативные умения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Говорение</w:t>
            </w: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элементарных диалогах (этикетном, диалоге расспросе, диалоге побуждении), соблюдая нормы речевого этикета, принятые в англоязычных странах; </w:t>
            </w:r>
            <w:proofErr w:type="spellStart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  <w:proofErr w:type="spellEnd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на слух речь учителя и одноклассников при непосредственном общении.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графический образ английского слова с его звуковым образом.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выписывать из текста слова, словосочетания, простые предложения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Языковые средства и навыки оперирования ими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Графика, каллиграфия, орфография: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графически и каллиграфически корректно все буквы английского алфавита (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полупечатное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букв, буквосочетаний, слов); пользоваться английским алфавитом, знать последовательность букв в нём; отличать буквы от знаков транскрипции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на слух и адекватно произносить все звуки английского языка, соблюдая нормы произношения звуков.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в речи основные коммуникативные типы предложений.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Коммуникативные умения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Говорение</w:t>
            </w: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gram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небольшое описание предмета, картинки, персонажа.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  <w:proofErr w:type="spellEnd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 при непосредственном общении и вербально/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вслух небольшой текст, построенный на изученном языковом материале, соблюдая правила произношения и соответствующую интонацию.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поздравительную открытку с Новым годом, Рождеством, днём рождения (с опорой на образец);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Языковые средства и навыки оперирования ими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Графика, каллиграфия, орфография:</w:t>
            </w: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списывать текст; применять основные правила чтения и орфографии, читать и писать изученные слова английского языка.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правильное ударение в изолированном слове, фразе; различать коммуникативные типы 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по интонации.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восстанавливать текст в соответствии с решаемой учебной задачей.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глагол-связку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; глаголы в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; личные, притяжательные и указательные местоимения;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Коммуникативные умения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Говорение </w:t>
            </w: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себе, своей семье, друге.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  <w:proofErr w:type="spellEnd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в аудиозаписи основное содержание небольших сообщений, рассказов, сказок, построенных на знакомом языковом материале.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и находить необходимую информацию.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i/>
                <w:sz w:val="24"/>
                <w:szCs w:val="24"/>
              </w:rPr>
              <w:t>Письмо: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писать краткое письмо зарубежному другу (с опорой на образец).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Языковые средства и навыки оперирования ими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Графика, каллиграфия, орфография: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восстанавливать слово в соответствии с решаемой учебной задачей.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 произносить предложения с точки зрения их ритмико-интонационных особенностей.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оперировать в процессе общения активной лексикой в соответствии с коммуникативной задачей.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в тексте и употреблять в речи изученные части речи: 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модальные глаголы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07D1" w:rsidRPr="009407D1" w:rsidTr="006F160F">
        <w:trPr>
          <w:trHeight w:val="563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Ученик получит возможность научиться</w:t>
            </w:r>
          </w:p>
        </w:tc>
      </w:tr>
      <w:tr w:rsidR="009407D1" w:rsidRPr="009407D1" w:rsidTr="006F160F">
        <w:trPr>
          <w:trHeight w:val="14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 умения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Говорение</w:t>
            </w: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элементарном диалоге, расспрашивая собеседника и отвечая на его вопросы.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  <w:proofErr w:type="spellEnd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частично  понимать</w:t>
            </w:r>
            <w:proofErr w:type="gram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содержащуюся в нём информацию.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Чтение: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догадываться о значении незнакомых слов по контексту.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Письмо: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форме кратко отвечать на вопросы к тексту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Языковые средства и навыки оперирования ими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Графика, каллиграфия, орфография: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анализировать буквосочетания английского языка и их транскрипцию; уточнять написание слова по словарю.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</w:t>
            </w:r>
            <w:proofErr w:type="gram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связующее  в</w:t>
            </w:r>
            <w:proofErr w:type="gram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речи и уметь его использовать;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Лексическая сторона речи:</w:t>
            </w: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узнавать простые словообразовательные элементы.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Грамматическая сторона речи</w:t>
            </w:r>
            <w:r w:rsidRPr="009407D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сложносочинённые предложения с союзами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Коммуникативные умения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Говорение</w:t>
            </w: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небольшие произведения детского фольклора.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  <w:proofErr w:type="spellEnd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и полностью понимать содержащуюся в нём информацию.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догадываться о значении незнакомых слов по контексту.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в письменной форме по плану/ключевым словам.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Языковые средства и навыки оперирования ими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Графика, каллиграфия, орфография: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экранный перевод отдельных слов (с русского языка на иностранный язык и обратно).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интонацию перечисления; соблюдать правило отсутствия ударения на служебных словах (артиклях, союзах, предлогах).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опираться на языковую догадку в процессе чтения и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(интернациональные и сложные слова).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безличные предложения (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cold.It’s</w:t>
            </w:r>
            <w:proofErr w:type="spellEnd"/>
            <w:proofErr w:type="gram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o’clock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interesting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), предложения с конструкцией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; распознавать в тексте и дифференцировать слова по определённым признакам (существительные, прилагательные, модальные/смысловые глаголы).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Коммуникативные умения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Говорение: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краткую характеристику персонажа; кратко излагать содержание прочитанного текста.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  <w:proofErr w:type="spellEnd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контекстуальную или языковую догадку при восприятии на слух текстов, содержащих некоторые незнакомые слова.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не обращать внимания на незнакомые слова, не мешающие 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основное содержание текста.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заполнять простую анкету; правильно оформлять конверт, сервисные поля в системе электронной почты (адрес, тема сообщения).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Языковые средства и навыки оперирования ими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Графика, каллиграфия, орфография: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слова в соответствии с изученными правилами чтения.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читать изучаемые слова по транскрипции.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оперировать в речи неопределёнными местоимениями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(некоторые случаи употребления: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sometea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94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milk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fridge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? — </w:t>
            </w:r>
            <w:r w:rsidRPr="0094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isn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4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); образовывать по правилу прилагательные в сравнительной и превосходной степени и употреблять их в речи;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07D1" w:rsidRPr="009407D1" w:rsidRDefault="009407D1" w:rsidP="009407D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Содержание курса 2 класс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Тема1.Давайте познакомимся (4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Конструкция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I am… My name is…;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Конструкция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Who are you?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Конструкция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How old are you?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Конструкция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Where are you from?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Названия стран;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2. Семья</w:t>
      </w:r>
      <w:r w:rsidRPr="009407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(4 </w:t>
      </w:r>
      <w:r w:rsidRPr="009407D1">
        <w:rPr>
          <w:rFonts w:ascii="Times New Roman" w:hAnsi="Times New Roman" w:cs="Times New Roman"/>
          <w:b/>
          <w:sz w:val="24"/>
          <w:szCs w:val="24"/>
        </w:rPr>
        <w:t>ч</w:t>
      </w:r>
      <w:r w:rsidRPr="009407D1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Конструкция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He/she is…  His/her name…;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 w:rsidRPr="009407D1">
        <w:rPr>
          <w:rFonts w:ascii="Times New Roman" w:hAnsi="Times New Roman" w:cs="Times New Roman"/>
          <w:sz w:val="24"/>
          <w:szCs w:val="24"/>
          <w:lang w:val="en-US"/>
        </w:rPr>
        <w:t>Nn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Конструкция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9407D1">
        <w:rPr>
          <w:rFonts w:ascii="Times New Roman" w:hAnsi="Times New Roman" w:cs="Times New Roman"/>
          <w:sz w:val="24"/>
          <w:szCs w:val="24"/>
        </w:rPr>
        <w:t>…;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Лексика «Моя семья»;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?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lastRenderedPageBreak/>
        <w:t>Топик «Моя семья»;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Буквы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Ff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3. Мир моих увлечений (18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Образование единственного и множественного числа;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Буквы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Счет от 1 до 7;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Буквы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Gg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Счет от 1 до 10;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…?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Буквы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Tt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Cc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07D1">
        <w:rPr>
          <w:rFonts w:ascii="Times New Roman" w:hAnsi="Times New Roman" w:cs="Times New Roman"/>
          <w:sz w:val="24"/>
          <w:szCs w:val="24"/>
        </w:rPr>
        <w:t>КонструкцияI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…;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Буквы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Hh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Jj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…;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Буквы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Rr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Повторение лексики «игрушки»;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Буквы </w:t>
      </w:r>
      <w:proofErr w:type="spellStart"/>
      <w:proofErr w:type="gramStart"/>
      <w:r w:rsidRPr="009407D1">
        <w:rPr>
          <w:rFonts w:ascii="Times New Roman" w:hAnsi="Times New Roman" w:cs="Times New Roman"/>
          <w:sz w:val="24"/>
          <w:szCs w:val="24"/>
        </w:rPr>
        <w:t>Ww,Qq</w:t>
      </w:r>
      <w:proofErr w:type="gramEnd"/>
      <w:r w:rsidRPr="009407D1">
        <w:rPr>
          <w:rFonts w:ascii="Times New Roman" w:hAnsi="Times New Roman" w:cs="Times New Roman"/>
          <w:sz w:val="24"/>
          <w:szCs w:val="24"/>
        </w:rPr>
        <w:t>,Xx,Zz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Конструкция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What </w:t>
      </w:r>
      <w:proofErr w:type="spellStart"/>
      <w:r w:rsidRPr="009407D1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is/are …?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Лексика «Цвета»;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Фраза «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…»;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в открытом и закрытом слоге;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Правила чтения буквы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Правила чтения буквы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Yy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Лексика «Развлечения»;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Лексика «Игры»;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Алфавит повторение;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Проверочная работа №1;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lastRenderedPageBreak/>
        <w:t xml:space="preserve">Буквосочетания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wh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ow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Буквосочетание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Практика чтения и перевода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Буквосочетания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ay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ey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oy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Новые буквосочетания.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4. Кем ты хочешь быть? (9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Лексика «Профессии»;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Глагол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Практика чтения и перевода;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Глагол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Новые буквосочетания»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Глагол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Практика чтения.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5. Спорт (12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Глагол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Лексика «Спортивные игры»;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Практика чтения и перевода;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07D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Indefinite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Тест;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с новой лексикой спорт;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6. Мир вокруг меня (4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Лексика "Предлоги места";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Притяжательный падеж существительного;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Отработка лексики моя семья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7. Повседневная жизнь (17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Конструкция “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o’clock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”;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Вопросительные слова. Составление вопросительных предложений;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Лексика Время. Составление диалога, «Который час?»;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Конструкция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«It’s time…»;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Present Progressive. </w:t>
      </w:r>
      <w:r w:rsidRPr="009407D1">
        <w:rPr>
          <w:rFonts w:ascii="Times New Roman" w:hAnsi="Times New Roman" w:cs="Times New Roman"/>
          <w:sz w:val="24"/>
          <w:szCs w:val="24"/>
        </w:rPr>
        <w:t>Отрицательные предложения;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  <w:lang w:val="en-US"/>
        </w:rPr>
        <w:lastRenderedPageBreak/>
        <w:t>Present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9407D1">
        <w:rPr>
          <w:rFonts w:ascii="Times New Roman" w:hAnsi="Times New Roman" w:cs="Times New Roman"/>
          <w:sz w:val="24"/>
          <w:szCs w:val="24"/>
        </w:rPr>
        <w:t>. Утвердительные предложения;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  <w:lang w:val="en-US"/>
        </w:rPr>
        <w:t>Present Indefinite, Present Progressive;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</w:rPr>
        <w:t>рассказа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9407D1">
        <w:rPr>
          <w:rFonts w:ascii="Times New Roman" w:hAnsi="Times New Roman" w:cs="Times New Roman"/>
          <w:sz w:val="24"/>
          <w:szCs w:val="24"/>
        </w:rPr>
        <w:t>Флоп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9407D1">
        <w:rPr>
          <w:rFonts w:ascii="Times New Roman" w:hAnsi="Times New Roman" w:cs="Times New Roman"/>
          <w:sz w:val="24"/>
          <w:szCs w:val="24"/>
        </w:rPr>
        <w:t>ч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.1;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Общий и специальный виды вопросов в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рассказа «Флоп» ч.2;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07D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«В зоопарке»;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Песня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«You take your little hands»;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Практика диалогической речи;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«Мистер Смит и его сын»;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Творческое задание «Мой распорядок дня.»;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над ошибками.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Содержание курса 3 класс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1. Актуализация ранее изученных лексических единиц и грамматических структур. (5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Повторение лексики «Семья»;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Повторение «числительные», «животные»;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ab/>
        <w:t>Повторение лексики «цвета»;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ab/>
        <w:t>Повторение лексики «игры»;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ab/>
        <w:t>Повторение лексики «спортивные игры»;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2. Еда (13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«Прошедшее простое время»;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Неправильные глаголы;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Практика чтения;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Говорим о продуктах питания;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Формы глагола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в простом прошедшем времени;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Употребление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«a lot of», «lots», «much», «many»;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Практика чтения;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над ошибками.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lastRenderedPageBreak/>
        <w:t>Тема 3. Праздники (6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Новая лексика. Практика диалогической речи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Обороты «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9407D1">
        <w:rPr>
          <w:rFonts w:ascii="Times New Roman" w:hAnsi="Times New Roman" w:cs="Times New Roman"/>
          <w:sz w:val="24"/>
          <w:szCs w:val="24"/>
        </w:rPr>
        <w:t>/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9407D1">
        <w:rPr>
          <w:rFonts w:ascii="Times New Roman" w:hAnsi="Times New Roman" w:cs="Times New Roman"/>
          <w:sz w:val="24"/>
          <w:szCs w:val="24"/>
        </w:rPr>
        <w:t>.» «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9407D1">
        <w:rPr>
          <w:rFonts w:ascii="Times New Roman" w:hAnsi="Times New Roman" w:cs="Times New Roman"/>
          <w:sz w:val="24"/>
          <w:szCs w:val="24"/>
        </w:rPr>
        <w:t>/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9407D1">
        <w:rPr>
          <w:rFonts w:ascii="Times New Roman" w:hAnsi="Times New Roman" w:cs="Times New Roman"/>
          <w:sz w:val="24"/>
          <w:szCs w:val="24"/>
        </w:rPr>
        <w:t>»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День рождения Билли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Рождество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Новый год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4. Домашние и дикие животные (10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Порядковые числительные;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Порядковые числительные от 13-19;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Порядковые числительные от 20 до 100;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Модальный глагол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Новая лексика «Части тела»;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Практика чтения;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Отработка лексики «Части тела»;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«Части тела» повторение;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Степени сравнения прилагательных.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5. Одежда (13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Степени сравнения многосложных прилагательных;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Практика чтения;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Новая лексика «Одежда»;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с текстом «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Пиф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Будущее время;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Вопросительные слова;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Работа над ошибками.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Времена повторение.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6. Времена года (14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Практика чтения и перевода;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Предлоги повторение;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Отработка лексики «Времена года»;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lastRenderedPageBreak/>
        <w:t xml:space="preserve">Новая лексика «Месяца»; 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Новая лексика. Чтение текста «Времена года в Англии 1- 4ч.»;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Беседа по тексту «Времена года в Англии»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Самостоятельная работа перевод текста;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диалога «Все времена года хороши»»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над ошибками,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7. Природа (7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Новая лексика «Природа»;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«На ферме»;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«У дедушки»;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«Земля»;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с текстом «Земля»;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Итоговая контрольная работа;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над ошибками.</w:t>
      </w: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Содержание курса 4 класс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1. Вводные уроки (12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Лексика «Погода». Повторение лексико-грамматического материала;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Глаголы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to rain, to snow;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Лексика «Одежда». Повторение лексико-грамматического материала;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В магазине одежды. Повторение вопросно-ответной формы. Выполнение тренировочных упражнений;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 Лексика «Семья». Повторение лексико-грамматического материала;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Монологическое высказывание «Моя семья»;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Лексика «Еда». Активизация лексико-грамматического материала;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В продуктовом магазине. Активизация навыка диалогической речи;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Лексика «В зоопарке». Степени сравнении имен прилагательных;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Лексика «Праздники». Повторение глагола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Лексика «Повседневная жизнь». Повторение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lastRenderedPageBreak/>
        <w:t>Работа над ошибками.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2. Школьная жизнь (14ч)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Дни недели новая лексика. Распорядок дня;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Повторение времен группы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Indefinite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Новая лексика по теме «Школа»»;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Конструкции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I…?»;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«Санти идет в школу»;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Новая лексика «Наш класс»;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Повторение разделительного вопроса;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«Начальная школа в Англии 1-2 ч»;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Распорядок дня по часам;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над ошибками.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3. Место, где мы живем (8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«Наш дом» новая лексика;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Повторение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Новая лексика «Комнаты в доме»;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«Дома в Англии»;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Ввод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</w:rPr>
        <w:t>конструкции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«to be going to»;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Отработка лексики по теме «Мой дом»;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Ввод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</w:rPr>
        <w:t>конструкции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«to be going to»;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Новая лексика по теме «Мой дом»;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4. Жизнь в городе. Лондон. (10ч)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Новая лексика «Жизнь в городе»;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07D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Практика чтения и перевода;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07D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выполнение тренировочных упражнений;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  <w:lang w:val="en-US"/>
        </w:rPr>
        <w:t>Present Perfect and Past Simple;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по тексту «История Лондона»;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с текстом «Достопримечательности Лондона»;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lastRenderedPageBreak/>
        <w:t>Контрольная работа;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над ошибками.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5. Путешествия и транспорт (10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Новая лексика «Путешествия и транспорт» Повторение неправильных глаголов; 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Времена повторение;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Модальные глаголы;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Дифференциация в употреблении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над ошибками.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9407D1">
        <w:rPr>
          <w:rFonts w:ascii="Times New Roman" w:hAnsi="Times New Roman" w:cs="Times New Roman"/>
          <w:b/>
          <w:sz w:val="24"/>
          <w:szCs w:val="24"/>
        </w:rPr>
        <w:t>6.Хобби</w:t>
      </w:r>
      <w:proofErr w:type="gramEnd"/>
      <w:r w:rsidRPr="009407D1">
        <w:rPr>
          <w:rFonts w:ascii="Times New Roman" w:hAnsi="Times New Roman" w:cs="Times New Roman"/>
          <w:b/>
          <w:sz w:val="24"/>
          <w:szCs w:val="24"/>
        </w:rPr>
        <w:t xml:space="preserve"> (10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Новая лексика «Хобби»;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«Хобби»;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Конструкция “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fond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407D1">
        <w:rPr>
          <w:rFonts w:ascii="Times New Roman" w:hAnsi="Times New Roman" w:cs="Times New Roman"/>
          <w:sz w:val="24"/>
          <w:szCs w:val="24"/>
        </w:rPr>
        <w:t>”;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Чтение текста «Идем в Большой театр». Развитие навыка выразительного чтения;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«Идем в кино в Лондоне»;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Слова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much, many, a lot of;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«Мир Уолта Диснея»;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7. Америка (3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Новая лексика «Америка»;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«Открытие Америки»;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Чтение текста День Благодарения. Повторение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8. Моя страна (7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Новая лексика «Моя страна»;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«Я люблю Россию». Повторение степеней сравнения имен прилагательных;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Подготовка к итоговой контрольной работе;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Итоговая контрольная работа.;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над ошибками.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2 класс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831"/>
        <w:gridCol w:w="6801"/>
        <w:gridCol w:w="1713"/>
      </w:tblGrid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Мир моих увлечений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Кем ты хочешь быть?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Мир вокруг меня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Повседневная жизнь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9407D1" w:rsidRPr="009407D1" w:rsidTr="006F160F"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Тематическое планирование 3 класс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831"/>
        <w:gridCol w:w="6801"/>
        <w:gridCol w:w="1713"/>
      </w:tblGrid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Актуализация ранее изученных лексических единиц и грамматических структур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407D1" w:rsidRPr="009407D1" w:rsidTr="006F160F"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07D1">
        <w:rPr>
          <w:rFonts w:ascii="Times New Roman" w:hAnsi="Times New Roman" w:cs="Times New Roman"/>
          <w:b/>
          <w:sz w:val="24"/>
          <w:szCs w:val="24"/>
        </w:rPr>
        <w:t>Тематическое планирование 4 класс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831"/>
        <w:gridCol w:w="6801"/>
        <w:gridCol w:w="1713"/>
      </w:tblGrid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Вводные уроки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Место, где мы живем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Жизнь в городе. Лондон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Путешествия и транспорт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Хобби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Америка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Моя страна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407D1" w:rsidRPr="009407D1" w:rsidTr="006F160F"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4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68C0"/>
    <w:multiLevelType w:val="hybridMultilevel"/>
    <w:tmpl w:val="B9B8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7CF2"/>
    <w:multiLevelType w:val="hybridMultilevel"/>
    <w:tmpl w:val="52A02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0099"/>
    <w:multiLevelType w:val="hybridMultilevel"/>
    <w:tmpl w:val="14E2A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3257C"/>
    <w:multiLevelType w:val="hybridMultilevel"/>
    <w:tmpl w:val="64080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0525D"/>
    <w:multiLevelType w:val="hybridMultilevel"/>
    <w:tmpl w:val="B6684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338A2"/>
    <w:multiLevelType w:val="hybridMultilevel"/>
    <w:tmpl w:val="4B40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83892"/>
    <w:multiLevelType w:val="hybridMultilevel"/>
    <w:tmpl w:val="DD20D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E270C"/>
    <w:multiLevelType w:val="hybridMultilevel"/>
    <w:tmpl w:val="5B8A5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71F45"/>
    <w:multiLevelType w:val="hybridMultilevel"/>
    <w:tmpl w:val="161E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2E8B"/>
    <w:multiLevelType w:val="hybridMultilevel"/>
    <w:tmpl w:val="28A4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26CD0"/>
    <w:multiLevelType w:val="hybridMultilevel"/>
    <w:tmpl w:val="5A446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5433A"/>
    <w:multiLevelType w:val="hybridMultilevel"/>
    <w:tmpl w:val="CCDA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E7EDA"/>
    <w:multiLevelType w:val="hybridMultilevel"/>
    <w:tmpl w:val="7D84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D1"/>
    <w:rsid w:val="00322AD0"/>
    <w:rsid w:val="0094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55FD"/>
  <w15:chartTrackingRefBased/>
  <w15:docId w15:val="{E69C485F-A6A9-4946-87E9-E4B1513D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07D1"/>
  </w:style>
  <w:style w:type="paragraph" w:customStyle="1" w:styleId="msonormal0">
    <w:name w:val="msonormal"/>
    <w:basedOn w:val="a"/>
    <w:rsid w:val="0094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4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07D1"/>
  </w:style>
  <w:style w:type="paragraph" w:styleId="a5">
    <w:name w:val="footer"/>
    <w:basedOn w:val="a"/>
    <w:link w:val="a6"/>
    <w:uiPriority w:val="99"/>
    <w:semiHidden/>
    <w:unhideWhenUsed/>
    <w:rsid w:val="0094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07D1"/>
  </w:style>
  <w:style w:type="paragraph" w:styleId="a7">
    <w:name w:val="List Paragraph"/>
    <w:basedOn w:val="a"/>
    <w:uiPriority w:val="34"/>
    <w:qFormat/>
    <w:rsid w:val="009407D1"/>
    <w:pPr>
      <w:spacing w:line="256" w:lineRule="auto"/>
      <w:ind w:left="720"/>
      <w:contextualSpacing/>
    </w:pPr>
  </w:style>
  <w:style w:type="table" w:styleId="a8">
    <w:name w:val="Table Grid"/>
    <w:basedOn w:val="a1"/>
    <w:uiPriority w:val="59"/>
    <w:rsid w:val="009407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rsid w:val="009407D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3618</Words>
  <Characters>20626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graall2001@gmail.com</dc:creator>
  <cp:keywords/>
  <dc:description/>
  <cp:lastModifiedBy>graall2001@gmail.com</cp:lastModifiedBy>
  <cp:revision>1</cp:revision>
  <dcterms:created xsi:type="dcterms:W3CDTF">2021-04-25T05:25:00Z</dcterms:created>
  <dcterms:modified xsi:type="dcterms:W3CDTF">2021-04-25T05:27:00Z</dcterms:modified>
</cp:coreProperties>
</file>